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2A" w:rsidRDefault="002C142A" w:rsidP="002C1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C142A" w:rsidRPr="002B54B7" w:rsidRDefault="002C142A" w:rsidP="002C1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4B7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2C142A" w:rsidRPr="002B54B7" w:rsidRDefault="002C142A" w:rsidP="002C1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4B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C142A" w:rsidRPr="002B54B7" w:rsidRDefault="002C142A" w:rsidP="002C1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B7">
        <w:rPr>
          <w:rFonts w:ascii="Times New Roman" w:hAnsi="Times New Roman" w:cs="Times New Roman"/>
          <w:b/>
          <w:sz w:val="24"/>
          <w:szCs w:val="24"/>
        </w:rPr>
        <w:t>КРЫЛОВСКАЯ ОСНОВНАЯ ОБЩЕОБРАЗОВАТЕЛЬНАЯ ШКОЛА</w:t>
      </w:r>
    </w:p>
    <w:p w:rsidR="002C142A" w:rsidRPr="002B54B7" w:rsidRDefault="002C142A" w:rsidP="002C142A">
      <w:pPr>
        <w:pStyle w:val="a4"/>
        <w:ind w:left="0"/>
      </w:pPr>
      <w:r w:rsidRPr="002B54B7">
        <w:t xml:space="preserve">                                                              </w:t>
      </w:r>
    </w:p>
    <w:p w:rsidR="002C142A" w:rsidRPr="002B54B7" w:rsidRDefault="002C142A" w:rsidP="002C14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4B7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2C142A" w:rsidRPr="002B54B7" w:rsidRDefault="002C142A" w:rsidP="002C142A">
      <w:pPr>
        <w:rPr>
          <w:rFonts w:ascii="Times New Roman" w:hAnsi="Times New Roman" w:cs="Times New Roman"/>
          <w:b/>
        </w:rPr>
      </w:pPr>
      <w:r w:rsidRPr="002B54B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B54B7">
        <w:rPr>
          <w:rFonts w:ascii="Times New Roman" w:hAnsi="Times New Roman" w:cs="Times New Roman"/>
          <w:sz w:val="24"/>
          <w:szCs w:val="24"/>
        </w:rPr>
        <w:t xml:space="preserve"> августа 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B54B7">
        <w:rPr>
          <w:rFonts w:ascii="Times New Roman" w:hAnsi="Times New Roman" w:cs="Times New Roman"/>
          <w:sz w:val="24"/>
          <w:szCs w:val="24"/>
        </w:rPr>
        <w:t xml:space="preserve"> г.</w:t>
      </w:r>
      <w:r w:rsidRPr="002B54B7">
        <w:rPr>
          <w:rFonts w:ascii="Times New Roman" w:hAnsi="Times New Roman" w:cs="Times New Roman"/>
          <w:sz w:val="24"/>
          <w:szCs w:val="24"/>
        </w:rPr>
        <w:tab/>
        <w:t xml:space="preserve">                                  №   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B54B7">
        <w:rPr>
          <w:rFonts w:ascii="Times New Roman" w:hAnsi="Times New Roman" w:cs="Times New Roman"/>
          <w:sz w:val="24"/>
          <w:szCs w:val="24"/>
        </w:rPr>
        <w:t xml:space="preserve">                                             х</w:t>
      </w:r>
      <w:proofErr w:type="gramStart"/>
      <w:r w:rsidRPr="002B54B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B54B7">
        <w:rPr>
          <w:rFonts w:ascii="Times New Roman" w:hAnsi="Times New Roman" w:cs="Times New Roman"/>
          <w:sz w:val="24"/>
          <w:szCs w:val="24"/>
        </w:rPr>
        <w:t>рылов</w:t>
      </w:r>
      <w:r w:rsidRPr="002B54B7">
        <w:rPr>
          <w:rFonts w:ascii="Times New Roman" w:hAnsi="Times New Roman" w:cs="Times New Roman"/>
          <w:sz w:val="24"/>
          <w:szCs w:val="24"/>
        </w:rPr>
        <w:tab/>
      </w:r>
      <w:r w:rsidRPr="002B54B7">
        <w:rPr>
          <w:rFonts w:ascii="Times New Roman" w:hAnsi="Times New Roman" w:cs="Times New Roman"/>
          <w:b/>
        </w:rPr>
        <w:t xml:space="preserve"> </w:t>
      </w:r>
    </w:p>
    <w:p w:rsidR="002C142A" w:rsidRPr="00711A42" w:rsidRDefault="002C142A" w:rsidP="002C142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4B7">
        <w:rPr>
          <w:rFonts w:ascii="Times New Roman" w:eastAsia="Times New Roman" w:hAnsi="Times New Roman" w:cs="Times New Roman"/>
          <w:b/>
          <w:sz w:val="24"/>
          <w:szCs w:val="24"/>
        </w:rPr>
        <w:t>Об организации горячего питания</w:t>
      </w:r>
      <w:r w:rsidRPr="00711A4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C142A" w:rsidRDefault="002C142A" w:rsidP="002C142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C142A" w:rsidRPr="002C142A" w:rsidRDefault="002C142A" w:rsidP="002C142A">
      <w:pPr>
        <w:pStyle w:val="Default"/>
      </w:pPr>
      <w:r w:rsidRPr="007B51D7">
        <w:t xml:space="preserve">    В соответствии с </w:t>
      </w:r>
      <w:r w:rsidRPr="007B51D7">
        <w:rPr>
          <w:shd w:val="clear" w:color="auto" w:fill="FFFFFF"/>
        </w:rPr>
        <w:t xml:space="preserve">Постановлением </w:t>
      </w:r>
      <w:r>
        <w:rPr>
          <w:shd w:val="clear" w:color="auto" w:fill="FFFFFF"/>
        </w:rPr>
        <w:t>А</w:t>
      </w:r>
      <w:r w:rsidRPr="007B51D7">
        <w:rPr>
          <w:shd w:val="clear" w:color="auto" w:fill="FFFFFF"/>
        </w:rPr>
        <w:t>дминистрации Тацинского района от 07 декабря 2012 года</w:t>
      </w:r>
      <w:r>
        <w:rPr>
          <w:shd w:val="clear" w:color="auto" w:fill="FFFFFF"/>
        </w:rPr>
        <w:t xml:space="preserve"> </w:t>
      </w:r>
      <w:r w:rsidRPr="007B51D7">
        <w:rPr>
          <w:shd w:val="clear" w:color="auto" w:fill="FFFFFF"/>
        </w:rPr>
        <w:t xml:space="preserve"> №1070, </w:t>
      </w:r>
      <w:r w:rsidRPr="002C142A">
        <w:rPr>
          <w:bCs/>
          <w:iCs/>
        </w:rPr>
        <w:t>Постановлением</w:t>
      </w:r>
      <w:r w:rsidRPr="002C142A">
        <w:rPr>
          <w:shd w:val="clear" w:color="auto" w:fill="FFFFFF"/>
        </w:rPr>
        <w:t xml:space="preserve"> </w:t>
      </w:r>
      <w:r>
        <w:rPr>
          <w:shd w:val="clear" w:color="auto" w:fill="FFFFFF"/>
        </w:rPr>
        <w:t>А</w:t>
      </w:r>
      <w:r w:rsidRPr="007B51D7">
        <w:rPr>
          <w:shd w:val="clear" w:color="auto" w:fill="FFFFFF"/>
        </w:rPr>
        <w:t>дминистрации Тацинского района</w:t>
      </w:r>
      <w:r>
        <w:rPr>
          <w:shd w:val="clear" w:color="auto" w:fill="FFFFFF"/>
        </w:rPr>
        <w:t xml:space="preserve"> от </w:t>
      </w:r>
      <w:r w:rsidRPr="002C142A">
        <w:rPr>
          <w:bCs/>
          <w:iCs/>
        </w:rPr>
        <w:t>08</w:t>
      </w:r>
      <w:r>
        <w:rPr>
          <w:bCs/>
          <w:iCs/>
        </w:rPr>
        <w:t>.08.</w:t>
      </w:r>
      <w:r w:rsidRPr="002C142A">
        <w:rPr>
          <w:bCs/>
          <w:iCs/>
        </w:rPr>
        <w:t xml:space="preserve"> 2019 г. № 796</w:t>
      </w:r>
      <w:r>
        <w:rPr>
          <w:bCs/>
          <w:iCs/>
        </w:rPr>
        <w:t xml:space="preserve"> </w:t>
      </w:r>
      <w:r w:rsidRPr="002C142A">
        <w:t xml:space="preserve"> </w:t>
      </w:r>
      <w:r>
        <w:t>«</w:t>
      </w:r>
      <w:r w:rsidRPr="002C142A">
        <w:t>О предоставлении льготного питания</w:t>
      </w:r>
      <w:r>
        <w:t xml:space="preserve"> и </w:t>
      </w:r>
      <w:r w:rsidRPr="002C142A">
        <w:t xml:space="preserve">отдельным категориям обучающихся </w:t>
      </w:r>
    </w:p>
    <w:p w:rsidR="002C142A" w:rsidRDefault="002C142A" w:rsidP="002C142A">
      <w:pPr>
        <w:pStyle w:val="Default"/>
      </w:pPr>
      <w:r w:rsidRPr="002C142A">
        <w:t>в муниципальных общеобразовательных</w:t>
      </w:r>
      <w:r>
        <w:t xml:space="preserve">  </w:t>
      </w:r>
      <w:r w:rsidRPr="002C142A">
        <w:t>организациях Тацинского района</w:t>
      </w:r>
      <w:r>
        <w:t xml:space="preserve">», </w:t>
      </w:r>
    </w:p>
    <w:p w:rsidR="002C142A" w:rsidRPr="002C142A" w:rsidRDefault="002C142A" w:rsidP="002C142A">
      <w:pPr>
        <w:pStyle w:val="Default"/>
        <w:rPr>
          <w:bCs/>
          <w:iCs/>
        </w:rPr>
      </w:pPr>
      <w:r>
        <w:t xml:space="preserve"> </w:t>
      </w:r>
      <w:r w:rsidRPr="002C142A">
        <w:rPr>
          <w:bCs/>
          <w:iCs/>
        </w:rPr>
        <w:t>Постановлением</w:t>
      </w:r>
      <w:r w:rsidRPr="002C142A">
        <w:rPr>
          <w:shd w:val="clear" w:color="auto" w:fill="FFFFFF"/>
        </w:rPr>
        <w:t xml:space="preserve"> </w:t>
      </w:r>
      <w:r>
        <w:rPr>
          <w:shd w:val="clear" w:color="auto" w:fill="FFFFFF"/>
        </w:rPr>
        <w:t>А</w:t>
      </w:r>
      <w:r w:rsidRPr="007B51D7">
        <w:rPr>
          <w:shd w:val="clear" w:color="auto" w:fill="FFFFFF"/>
        </w:rPr>
        <w:t>дминистрации Тацинского района</w:t>
      </w:r>
      <w:r>
        <w:rPr>
          <w:bCs/>
          <w:iCs/>
        </w:rPr>
        <w:t xml:space="preserve"> от </w:t>
      </w:r>
      <w:r w:rsidRPr="002C142A">
        <w:rPr>
          <w:bCs/>
          <w:iCs/>
        </w:rPr>
        <w:t>11</w:t>
      </w:r>
      <w:r>
        <w:rPr>
          <w:bCs/>
          <w:iCs/>
        </w:rPr>
        <w:t>.09.</w:t>
      </w:r>
      <w:r w:rsidRPr="002C142A">
        <w:rPr>
          <w:bCs/>
          <w:iCs/>
        </w:rPr>
        <w:t xml:space="preserve"> 2020 г. № 787  «</w:t>
      </w:r>
      <w:r w:rsidRPr="002C142A">
        <w:t>Об организации питания обучающихся в</w:t>
      </w:r>
      <w:r w:rsidRPr="002C142A">
        <w:rPr>
          <w:bCs/>
          <w:iCs/>
        </w:rPr>
        <w:t xml:space="preserve"> </w:t>
      </w:r>
      <w:r w:rsidRPr="002C142A">
        <w:t>муниципальных бюджетных образовательных</w:t>
      </w:r>
      <w:r w:rsidRPr="002C142A">
        <w:rPr>
          <w:bCs/>
          <w:iCs/>
        </w:rPr>
        <w:t xml:space="preserve"> </w:t>
      </w:r>
      <w:r w:rsidRPr="002C142A">
        <w:t>организациях Тацинского района,</w:t>
      </w:r>
      <w:r>
        <w:rPr>
          <w:sz w:val="28"/>
          <w:szCs w:val="28"/>
        </w:rPr>
        <w:t xml:space="preserve">  </w:t>
      </w:r>
      <w:r w:rsidRPr="007B51D7">
        <w:rPr>
          <w:shd w:val="clear" w:color="auto" w:fill="FFFFFF"/>
        </w:rPr>
        <w:t xml:space="preserve">с </w:t>
      </w:r>
      <w:r w:rsidRPr="007B51D7">
        <w:t xml:space="preserve"> целью организации горячего питания в школе,   в соответствии с решением решения Управляющего совета школы   (протокол №1  от </w:t>
      </w:r>
      <w:r>
        <w:t>28</w:t>
      </w:r>
      <w:r w:rsidRPr="007B51D7">
        <w:t>.08.20</w:t>
      </w:r>
      <w:r>
        <w:t xml:space="preserve">20 </w:t>
      </w:r>
      <w:r w:rsidRPr="007B51D7">
        <w:t>года)</w:t>
      </w:r>
    </w:p>
    <w:p w:rsidR="002C142A" w:rsidRDefault="002C142A" w:rsidP="002C14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142A" w:rsidRDefault="002C142A" w:rsidP="002C142A">
      <w:pPr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ПРИКАЗЫВАЮ</w:t>
      </w:r>
      <w:r w:rsidRPr="007B51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142A" w:rsidRDefault="002C142A" w:rsidP="002C142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1935">
        <w:rPr>
          <w:rFonts w:ascii="Times New Roman" w:hAnsi="Times New Roman" w:cs="Times New Roman"/>
          <w:sz w:val="24"/>
          <w:szCs w:val="24"/>
        </w:rPr>
        <w:t>Организовать горячее питание в школе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7E9F" w:rsidRDefault="00147E9F" w:rsidP="00147E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C142A" w:rsidRDefault="002C142A" w:rsidP="002C142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начальных классов </w:t>
      </w:r>
      <w:r w:rsidRPr="006E1935">
        <w:rPr>
          <w:rFonts w:ascii="Times New Roman" w:hAnsi="Times New Roman" w:cs="Times New Roman"/>
          <w:sz w:val="24"/>
          <w:szCs w:val="24"/>
        </w:rPr>
        <w:t xml:space="preserve"> с 1 сентября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E1935">
        <w:rPr>
          <w:rFonts w:ascii="Times New Roman" w:hAnsi="Times New Roman" w:cs="Times New Roman"/>
          <w:sz w:val="24"/>
          <w:szCs w:val="24"/>
        </w:rPr>
        <w:t xml:space="preserve"> 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1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горячий завтрак – бесплатно, в соответствии с методическими рекомендациями МР 2.4.0179-20.</w:t>
      </w:r>
    </w:p>
    <w:p w:rsidR="00147E9F" w:rsidRDefault="00147E9F" w:rsidP="00147E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42A" w:rsidRDefault="002C142A" w:rsidP="002C142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93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935">
        <w:rPr>
          <w:rFonts w:ascii="Times New Roman" w:hAnsi="Times New Roman" w:cs="Times New Roman"/>
          <w:sz w:val="24"/>
          <w:szCs w:val="24"/>
        </w:rPr>
        <w:t xml:space="preserve"> всех категорий учащихся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549">
        <w:rPr>
          <w:rFonts w:ascii="Times New Roman" w:hAnsi="Times New Roman" w:cs="Times New Roman"/>
          <w:sz w:val="24"/>
          <w:szCs w:val="24"/>
        </w:rPr>
        <w:t>обед – 60  рублей в день на одного учащегося.</w:t>
      </w:r>
    </w:p>
    <w:p w:rsidR="00147E9F" w:rsidRPr="00147E9F" w:rsidRDefault="00147E9F" w:rsidP="0014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42A" w:rsidRDefault="002C142A" w:rsidP="002C142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льготной категории обед – 15 </w:t>
      </w:r>
      <w:r w:rsidRPr="00201549">
        <w:rPr>
          <w:rFonts w:ascii="Times New Roman" w:hAnsi="Times New Roman" w:cs="Times New Roman"/>
          <w:sz w:val="24"/>
          <w:szCs w:val="24"/>
        </w:rPr>
        <w:t>рублей в день на одного учащегося.</w:t>
      </w:r>
    </w:p>
    <w:p w:rsidR="00147E9F" w:rsidRPr="00147E9F" w:rsidRDefault="00147E9F" w:rsidP="0014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42A" w:rsidRDefault="002C142A" w:rsidP="002C142A">
      <w:pPr>
        <w:pStyle w:val="a3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01549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201549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201549">
        <w:rPr>
          <w:rFonts w:ascii="Times New Roman" w:hAnsi="Times New Roman" w:cs="Times New Roman"/>
          <w:sz w:val="24"/>
          <w:szCs w:val="24"/>
        </w:rPr>
        <w:t xml:space="preserve">  за организацию питания   завхоза </w:t>
      </w:r>
      <w:proofErr w:type="spellStart"/>
      <w:r w:rsidRPr="00201549">
        <w:rPr>
          <w:rFonts w:ascii="Times New Roman" w:hAnsi="Times New Roman" w:cs="Times New Roman"/>
          <w:sz w:val="24"/>
          <w:szCs w:val="24"/>
        </w:rPr>
        <w:t>Луковскую</w:t>
      </w:r>
      <w:proofErr w:type="spellEnd"/>
      <w:r w:rsidRPr="00201549">
        <w:rPr>
          <w:rFonts w:ascii="Times New Roman" w:hAnsi="Times New Roman" w:cs="Times New Roman"/>
          <w:sz w:val="24"/>
          <w:szCs w:val="24"/>
        </w:rPr>
        <w:t xml:space="preserve"> Г.И. </w:t>
      </w:r>
    </w:p>
    <w:p w:rsidR="00147E9F" w:rsidRPr="00201549" w:rsidRDefault="00147E9F" w:rsidP="00147E9F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2C142A" w:rsidRPr="007B51D7" w:rsidRDefault="002C142A" w:rsidP="002C142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1D7">
        <w:rPr>
          <w:rFonts w:ascii="Times New Roman" w:hAnsi="Times New Roman" w:cs="Times New Roman"/>
          <w:sz w:val="24"/>
          <w:szCs w:val="24"/>
        </w:rPr>
        <w:t xml:space="preserve">комиссию по  ежедневному </w:t>
      </w:r>
      <w:proofErr w:type="gramStart"/>
      <w:r w:rsidRPr="007B51D7">
        <w:rPr>
          <w:rFonts w:ascii="Times New Roman" w:hAnsi="Times New Roman" w:cs="Times New Roman"/>
          <w:sz w:val="24"/>
          <w:szCs w:val="24"/>
        </w:rPr>
        <w:t>контролю  за</w:t>
      </w:r>
      <w:proofErr w:type="gramEnd"/>
      <w:r w:rsidRPr="007B51D7">
        <w:rPr>
          <w:rFonts w:ascii="Times New Roman" w:hAnsi="Times New Roman" w:cs="Times New Roman"/>
          <w:sz w:val="24"/>
          <w:szCs w:val="24"/>
        </w:rPr>
        <w:t xml:space="preserve"> качеством приготовления пищи</w:t>
      </w:r>
      <w:r>
        <w:rPr>
          <w:rFonts w:ascii="Times New Roman" w:hAnsi="Times New Roman" w:cs="Times New Roman"/>
          <w:sz w:val="24"/>
          <w:szCs w:val="24"/>
        </w:rPr>
        <w:t xml:space="preserve">, санитарным состоянием помещений,  оборудования столовой   </w:t>
      </w:r>
      <w:r w:rsidRPr="007B51D7">
        <w:rPr>
          <w:rFonts w:ascii="Times New Roman" w:hAnsi="Times New Roman" w:cs="Times New Roman"/>
          <w:sz w:val="24"/>
          <w:szCs w:val="24"/>
        </w:rPr>
        <w:t xml:space="preserve"> в следующем составе:  </w:t>
      </w:r>
      <w:r>
        <w:rPr>
          <w:rFonts w:ascii="Times New Roman" w:hAnsi="Times New Roman" w:cs="Times New Roman"/>
          <w:sz w:val="24"/>
          <w:szCs w:val="24"/>
        </w:rPr>
        <w:t xml:space="preserve">    Волчанская И.В.</w:t>
      </w:r>
      <w:r w:rsidRPr="007B51D7">
        <w:rPr>
          <w:rFonts w:ascii="Times New Roman" w:hAnsi="Times New Roman" w:cs="Times New Roman"/>
          <w:sz w:val="24"/>
          <w:szCs w:val="24"/>
        </w:rPr>
        <w:t xml:space="preserve"> директор школы;</w:t>
      </w:r>
    </w:p>
    <w:p w:rsidR="002C142A" w:rsidRPr="007B51D7" w:rsidRDefault="002C142A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51D7">
        <w:rPr>
          <w:rFonts w:ascii="Times New Roman" w:hAnsi="Times New Roman" w:cs="Times New Roman"/>
          <w:sz w:val="24"/>
          <w:szCs w:val="24"/>
        </w:rPr>
        <w:t xml:space="preserve"> Луковская Г.И. завхоз</w:t>
      </w:r>
      <w:r>
        <w:rPr>
          <w:rFonts w:ascii="Times New Roman" w:hAnsi="Times New Roman" w:cs="Times New Roman"/>
          <w:sz w:val="24"/>
          <w:szCs w:val="24"/>
        </w:rPr>
        <w:t>, ответственный за питание</w:t>
      </w:r>
      <w:r w:rsidRPr="007B51D7">
        <w:rPr>
          <w:rFonts w:ascii="Times New Roman" w:hAnsi="Times New Roman" w:cs="Times New Roman"/>
          <w:sz w:val="24"/>
          <w:szCs w:val="24"/>
        </w:rPr>
        <w:t>;</w:t>
      </w:r>
    </w:p>
    <w:p w:rsidR="002C142A" w:rsidRDefault="002C142A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Налесникова Г.Н. председатель профкома;</w:t>
      </w:r>
    </w:p>
    <w:p w:rsidR="002C142A" w:rsidRDefault="002C142A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Козорозова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повар.</w:t>
      </w:r>
    </w:p>
    <w:p w:rsidR="00147E9F" w:rsidRPr="007B51D7" w:rsidRDefault="00147E9F" w:rsidP="002C1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42A" w:rsidRDefault="00147E9F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.В случае отсутствия  </w:t>
      </w:r>
      <w:proofErr w:type="gramStart"/>
      <w:r w:rsidR="002C142A" w:rsidRPr="007B51D7">
        <w:rPr>
          <w:rFonts w:ascii="Times New Roman" w:hAnsi="Times New Roman" w:cs="Times New Roman"/>
          <w:sz w:val="24"/>
          <w:szCs w:val="24"/>
        </w:rPr>
        <w:t xml:space="preserve">кого либо  из членов комиссии  включить в состав  </w:t>
      </w:r>
      <w:r w:rsidR="002C142A">
        <w:rPr>
          <w:rFonts w:ascii="Times New Roman" w:hAnsi="Times New Roman" w:cs="Times New Roman"/>
          <w:sz w:val="24"/>
          <w:szCs w:val="24"/>
        </w:rPr>
        <w:t xml:space="preserve"> </w:t>
      </w:r>
      <w:r w:rsidR="002C142A" w:rsidRPr="007B51D7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="002C142A" w:rsidRPr="007B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42A" w:rsidRDefault="002C142A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B51D7"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>Клименко Л.В.</w:t>
      </w:r>
    </w:p>
    <w:p w:rsidR="00147E9F" w:rsidRPr="00147E9F" w:rsidRDefault="00147E9F" w:rsidP="00147E9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C142A" w:rsidRPr="00147E9F">
        <w:rPr>
          <w:rFonts w:ascii="Times New Roman" w:hAnsi="Times New Roman" w:cs="Times New Roman"/>
          <w:sz w:val="24"/>
          <w:szCs w:val="24"/>
        </w:rPr>
        <w:t xml:space="preserve">Утвердить план тематических проверок за организацией питания в МБОУ Крыловской </w:t>
      </w:r>
      <w:proofErr w:type="spellStart"/>
      <w:r w:rsidR="002C142A" w:rsidRPr="00147E9F"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="002C142A" w:rsidRPr="00147E9F">
        <w:rPr>
          <w:rFonts w:ascii="Times New Roman" w:hAnsi="Times New Roman" w:cs="Times New Roman"/>
          <w:sz w:val="24"/>
          <w:szCs w:val="24"/>
        </w:rPr>
        <w:t xml:space="preserve">  на 2020– 2021</w:t>
      </w:r>
      <w:r w:rsidRPr="00147E9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C142A" w:rsidRPr="00147E9F" w:rsidRDefault="00147E9F" w:rsidP="00147E9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2C142A" w:rsidRPr="00147E9F">
        <w:rPr>
          <w:rFonts w:ascii="Times New Roman" w:hAnsi="Times New Roman" w:cs="Times New Roman"/>
          <w:sz w:val="24"/>
          <w:szCs w:val="24"/>
        </w:rPr>
        <w:t xml:space="preserve">Комиссии обеспечить ежемесячный </w:t>
      </w:r>
      <w:proofErr w:type="gramStart"/>
      <w:r w:rsidR="002C142A" w:rsidRPr="00147E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C142A" w:rsidRPr="00147E9F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школьников. По итогам проверок завхозу Луковской Г.И.   предоставлять акты проверок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142A" w:rsidRPr="00147E9F" w:rsidRDefault="00147E9F" w:rsidP="00147E9F">
      <w:p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="002C142A" w:rsidRPr="00147E9F">
        <w:rPr>
          <w:rFonts w:ascii="Times New Roman" w:hAnsi="Times New Roman" w:cs="Times New Roman"/>
          <w:sz w:val="24"/>
          <w:szCs w:val="24"/>
        </w:rPr>
        <w:t>Акты по итогам проверок предоставлять в общешкольный родительский комитет для информирования родительской общественности и в администрацию школы для информирования педагогического коллектива.</w:t>
      </w:r>
    </w:p>
    <w:p w:rsidR="002C142A" w:rsidRPr="00147E9F" w:rsidRDefault="00147E9F" w:rsidP="00147E9F">
      <w:p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C142A" w:rsidRPr="00147E9F">
        <w:rPr>
          <w:rFonts w:ascii="Times New Roman" w:hAnsi="Times New Roman" w:cs="Times New Roman"/>
          <w:sz w:val="24"/>
          <w:szCs w:val="24"/>
        </w:rPr>
        <w:t>Утвердить комиссию по проведению родительского контроля в следующем составе:</w:t>
      </w:r>
    </w:p>
    <w:p w:rsidR="002C142A" w:rsidRDefault="002C142A" w:rsidP="002C142A">
      <w:pPr>
        <w:pStyle w:val="a3"/>
        <w:tabs>
          <w:tab w:val="num" w:pos="1080"/>
        </w:tabs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Н.П. – председатель Управляющего совета;</w:t>
      </w:r>
    </w:p>
    <w:p w:rsidR="002C142A" w:rsidRDefault="002C142A" w:rsidP="002C142A">
      <w:pPr>
        <w:pStyle w:val="a3"/>
        <w:tabs>
          <w:tab w:val="num" w:pos="1080"/>
        </w:tabs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Подобина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– председатель общешкольного родительского комитета;</w:t>
      </w:r>
    </w:p>
    <w:p w:rsidR="00147E9F" w:rsidRPr="00147E9F" w:rsidRDefault="002C142A" w:rsidP="00147E9F">
      <w:pPr>
        <w:pStyle w:val="a3"/>
        <w:tabs>
          <w:tab w:val="num" w:pos="1080"/>
        </w:tabs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– председатель родительского комитета 3 класса.</w:t>
      </w:r>
    </w:p>
    <w:p w:rsidR="00147E9F" w:rsidRPr="00147E9F" w:rsidRDefault="00147E9F" w:rsidP="00147E9F">
      <w:p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42A" w:rsidRPr="00147E9F">
        <w:rPr>
          <w:rFonts w:ascii="Times New Roman" w:hAnsi="Times New Roman" w:cs="Times New Roman"/>
          <w:sz w:val="24"/>
          <w:szCs w:val="24"/>
        </w:rPr>
        <w:t xml:space="preserve"> </w:t>
      </w:r>
      <w:r w:rsidRPr="00147E9F">
        <w:rPr>
          <w:rFonts w:ascii="Times New Roman" w:hAnsi="Times New Roman" w:cs="Times New Roman"/>
          <w:sz w:val="24"/>
          <w:szCs w:val="24"/>
        </w:rPr>
        <w:t xml:space="preserve">Луковской Г.И. организовать проведение родительского контроля один раз в месяц с целью </w:t>
      </w:r>
      <w:proofErr w:type="gramStart"/>
      <w:r w:rsidRPr="00147E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47E9F">
        <w:rPr>
          <w:rFonts w:ascii="Times New Roman" w:hAnsi="Times New Roman" w:cs="Times New Roman"/>
          <w:sz w:val="24"/>
          <w:szCs w:val="24"/>
        </w:rPr>
        <w:t xml:space="preserve"> организацией питания детей, формирования предложений по улучшению питания в школе.</w:t>
      </w:r>
    </w:p>
    <w:p w:rsidR="002C142A" w:rsidRPr="007B51D7" w:rsidRDefault="00147E9F" w:rsidP="002C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Утвердить список учащихся для льготного питания  в количестве </w:t>
      </w:r>
      <w:r w:rsidR="002C142A">
        <w:rPr>
          <w:rFonts w:ascii="Times New Roman" w:hAnsi="Times New Roman" w:cs="Times New Roman"/>
          <w:sz w:val="24"/>
          <w:szCs w:val="24"/>
        </w:rPr>
        <w:t xml:space="preserve"> 9 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  человек.</w:t>
      </w:r>
    </w:p>
    <w:p w:rsidR="002C142A" w:rsidRPr="007B51D7" w:rsidRDefault="00147E9F" w:rsidP="002C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C142A" w:rsidRPr="007B51D7">
        <w:rPr>
          <w:rFonts w:ascii="Times New Roman" w:hAnsi="Times New Roman" w:cs="Times New Roman"/>
          <w:sz w:val="24"/>
          <w:szCs w:val="24"/>
        </w:rPr>
        <w:t>.        Всем классным руководителям:</w:t>
      </w:r>
    </w:p>
    <w:p w:rsidR="002C142A" w:rsidRPr="007B51D7" w:rsidRDefault="00147E9F" w:rsidP="002C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9.1.О</w:t>
      </w:r>
      <w:r w:rsidR="002C142A" w:rsidRPr="007B51D7">
        <w:rPr>
          <w:rFonts w:ascii="Times New Roman" w:hAnsi="Times New Roman" w:cs="Times New Roman"/>
          <w:sz w:val="24"/>
          <w:szCs w:val="24"/>
        </w:rPr>
        <w:t>рганизовать питание</w:t>
      </w:r>
      <w:r w:rsidR="002C142A">
        <w:rPr>
          <w:rFonts w:ascii="Times New Roman" w:hAnsi="Times New Roman" w:cs="Times New Roman"/>
          <w:sz w:val="24"/>
          <w:szCs w:val="24"/>
        </w:rPr>
        <w:t xml:space="preserve">: завтрак - 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 на </w:t>
      </w:r>
      <w:r w:rsidR="002C142A">
        <w:rPr>
          <w:rFonts w:ascii="Times New Roman" w:hAnsi="Times New Roman" w:cs="Times New Roman"/>
          <w:sz w:val="24"/>
          <w:szCs w:val="24"/>
        </w:rPr>
        <w:t>второ</w:t>
      </w:r>
      <w:r w:rsidR="00CE14F7">
        <w:rPr>
          <w:rFonts w:ascii="Times New Roman" w:hAnsi="Times New Roman" w:cs="Times New Roman"/>
          <w:sz w:val="24"/>
          <w:szCs w:val="24"/>
        </w:rPr>
        <w:t>й перемене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, </w:t>
      </w:r>
      <w:r w:rsidR="002C142A">
        <w:rPr>
          <w:rFonts w:ascii="Times New Roman" w:hAnsi="Times New Roman" w:cs="Times New Roman"/>
          <w:sz w:val="24"/>
          <w:szCs w:val="24"/>
        </w:rPr>
        <w:t xml:space="preserve">обед - 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на </w:t>
      </w:r>
      <w:r w:rsidR="002C142A">
        <w:rPr>
          <w:rFonts w:ascii="Times New Roman" w:hAnsi="Times New Roman" w:cs="Times New Roman"/>
          <w:sz w:val="24"/>
          <w:szCs w:val="24"/>
        </w:rPr>
        <w:t xml:space="preserve">  </w:t>
      </w:r>
      <w:r w:rsidR="00CE14F7">
        <w:rPr>
          <w:rFonts w:ascii="Times New Roman" w:hAnsi="Times New Roman" w:cs="Times New Roman"/>
          <w:sz w:val="24"/>
          <w:szCs w:val="24"/>
        </w:rPr>
        <w:t>четвертой</w:t>
      </w:r>
      <w:r w:rsidR="002C142A">
        <w:rPr>
          <w:rFonts w:ascii="Times New Roman" w:hAnsi="Times New Roman" w:cs="Times New Roman"/>
          <w:sz w:val="24"/>
          <w:szCs w:val="24"/>
        </w:rPr>
        <w:t xml:space="preserve">  пере</w:t>
      </w:r>
      <w:r w:rsidR="00CE14F7">
        <w:rPr>
          <w:rFonts w:ascii="Times New Roman" w:hAnsi="Times New Roman" w:cs="Times New Roman"/>
          <w:sz w:val="24"/>
          <w:szCs w:val="24"/>
        </w:rPr>
        <w:t xml:space="preserve">мене (5-9 классы), на пятой перемене </w:t>
      </w:r>
      <w:r>
        <w:rPr>
          <w:rFonts w:ascii="Times New Roman" w:hAnsi="Times New Roman" w:cs="Times New Roman"/>
          <w:sz w:val="24"/>
          <w:szCs w:val="24"/>
        </w:rPr>
        <w:t xml:space="preserve"> (1-4 классы)</w:t>
      </w:r>
      <w:r w:rsidR="002C142A" w:rsidRPr="007B51D7">
        <w:rPr>
          <w:rFonts w:ascii="Times New Roman" w:hAnsi="Times New Roman" w:cs="Times New Roman"/>
          <w:sz w:val="24"/>
          <w:szCs w:val="24"/>
        </w:rPr>
        <w:t>;</w:t>
      </w:r>
    </w:p>
    <w:p w:rsidR="002C142A" w:rsidRDefault="00147E9F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9.2. Д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овести до сведения учащихся и родителей решение </w:t>
      </w:r>
      <w:r w:rsidR="002C142A">
        <w:rPr>
          <w:rFonts w:ascii="Times New Roman" w:hAnsi="Times New Roman" w:cs="Times New Roman"/>
          <w:sz w:val="24"/>
          <w:szCs w:val="24"/>
        </w:rPr>
        <w:t xml:space="preserve">Управляющего совета 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 школы    по вопросам организации питания  из расчета</w:t>
      </w:r>
      <w:r w:rsidR="002C142A">
        <w:rPr>
          <w:rFonts w:ascii="Times New Roman" w:hAnsi="Times New Roman" w:cs="Times New Roman"/>
          <w:sz w:val="24"/>
          <w:szCs w:val="24"/>
        </w:rPr>
        <w:t>:</w:t>
      </w:r>
    </w:p>
    <w:p w:rsidR="002C142A" w:rsidRDefault="002C142A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 – 62,75 рублей в день (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2C142A" w:rsidRDefault="002C142A" w:rsidP="002C1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– для льготной категории обучающихся – 15 рублей в день;</w:t>
      </w:r>
    </w:p>
    <w:p w:rsidR="002C142A" w:rsidRDefault="002C142A" w:rsidP="00CE1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остальных обучающихся – 60  рублей в день.</w:t>
      </w:r>
    </w:p>
    <w:p w:rsidR="00CE14F7" w:rsidRDefault="00CE14F7" w:rsidP="00CE1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42A" w:rsidRPr="007B51D7" w:rsidRDefault="00CE14F7" w:rsidP="002C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  Завхозу  Луковской Г.И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 совместно с ч</w:t>
      </w:r>
      <w:r>
        <w:rPr>
          <w:rFonts w:ascii="Times New Roman" w:hAnsi="Times New Roman" w:cs="Times New Roman"/>
          <w:sz w:val="24"/>
          <w:szCs w:val="24"/>
        </w:rPr>
        <w:t xml:space="preserve">ленами комиссии по родительскому контролю:  </w:t>
      </w:r>
    </w:p>
    <w:p w:rsidR="002C142A" w:rsidRPr="007B51D7" w:rsidRDefault="002C142A" w:rsidP="002C142A">
      <w:pPr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>контролировать соответствие меню и качество приготовленной пищи;</w:t>
      </w:r>
    </w:p>
    <w:p w:rsidR="002C142A" w:rsidRPr="007B51D7" w:rsidRDefault="002C142A" w:rsidP="002C142A">
      <w:pPr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 xml:space="preserve">контролировать </w:t>
      </w:r>
      <w:r w:rsidRPr="007B5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1D7">
        <w:rPr>
          <w:rFonts w:ascii="Times New Roman" w:hAnsi="Times New Roman" w:cs="Times New Roman"/>
          <w:sz w:val="24"/>
          <w:szCs w:val="24"/>
        </w:rPr>
        <w:t xml:space="preserve"> ведение табеля учета    посещаемости, </w:t>
      </w:r>
      <w:proofErr w:type="spellStart"/>
      <w:r w:rsidRPr="007B51D7">
        <w:rPr>
          <w:rFonts w:ascii="Times New Roman" w:hAnsi="Times New Roman" w:cs="Times New Roman"/>
          <w:sz w:val="24"/>
          <w:szCs w:val="24"/>
        </w:rPr>
        <w:t>бракеражных</w:t>
      </w:r>
      <w:proofErr w:type="spellEnd"/>
      <w:r w:rsidRPr="007B51D7">
        <w:rPr>
          <w:rFonts w:ascii="Times New Roman" w:hAnsi="Times New Roman" w:cs="Times New Roman"/>
          <w:sz w:val="24"/>
          <w:szCs w:val="24"/>
        </w:rPr>
        <w:t xml:space="preserve"> журналов,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42A" w:rsidRPr="007B51D7" w:rsidRDefault="00CE14F7" w:rsidP="002C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42A" w:rsidRPr="007B51D7">
        <w:rPr>
          <w:rFonts w:ascii="Times New Roman" w:hAnsi="Times New Roman" w:cs="Times New Roman"/>
          <w:sz w:val="24"/>
          <w:szCs w:val="24"/>
        </w:rPr>
        <w:t xml:space="preserve"> - ежедневно контролировать санитарное состояние кухни;</w:t>
      </w:r>
    </w:p>
    <w:p w:rsidR="002C142A" w:rsidRDefault="002C142A" w:rsidP="002C142A">
      <w:pPr>
        <w:rPr>
          <w:rFonts w:ascii="Times New Roman" w:hAnsi="Times New Roman" w:cs="Times New Roman"/>
          <w:sz w:val="24"/>
          <w:szCs w:val="24"/>
        </w:rPr>
      </w:pPr>
      <w:r w:rsidRPr="007B51D7">
        <w:rPr>
          <w:rFonts w:ascii="Times New Roman" w:hAnsi="Times New Roman" w:cs="Times New Roman"/>
          <w:sz w:val="24"/>
          <w:szCs w:val="24"/>
        </w:rPr>
        <w:t>1</w:t>
      </w:r>
      <w:r w:rsidR="00CE14F7">
        <w:rPr>
          <w:rFonts w:ascii="Times New Roman" w:hAnsi="Times New Roman" w:cs="Times New Roman"/>
          <w:sz w:val="24"/>
          <w:szCs w:val="24"/>
        </w:rPr>
        <w:t>2</w:t>
      </w:r>
      <w:r w:rsidRPr="007B51D7">
        <w:rPr>
          <w:rFonts w:ascii="Times New Roman" w:hAnsi="Times New Roman" w:cs="Times New Roman"/>
          <w:sz w:val="24"/>
          <w:szCs w:val="24"/>
        </w:rPr>
        <w:t xml:space="preserve">.  Контроль </w:t>
      </w:r>
      <w:r>
        <w:rPr>
          <w:rFonts w:ascii="Times New Roman" w:hAnsi="Times New Roman" w:cs="Times New Roman"/>
          <w:sz w:val="24"/>
          <w:szCs w:val="24"/>
        </w:rPr>
        <w:t xml:space="preserve">исполнения приказа </w:t>
      </w:r>
      <w:r w:rsidRPr="007B51D7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820CE" w:rsidRDefault="006820CE" w:rsidP="002C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8630" cy="1288973"/>
            <wp:effectExtent l="19050" t="0" r="0" b="0"/>
            <wp:docPr id="3" name="Рисунок 1" descr="C:\Users\школа\Desktop\2020-10-0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0-10-02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72" t="22583" r="26593" b="6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30" cy="12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CE" w:rsidRDefault="006820CE" w:rsidP="002C142A">
      <w:pPr>
        <w:rPr>
          <w:rFonts w:ascii="Times New Roman" w:hAnsi="Times New Roman" w:cs="Times New Roman"/>
          <w:sz w:val="24"/>
          <w:szCs w:val="24"/>
        </w:rPr>
      </w:pPr>
    </w:p>
    <w:p w:rsidR="006820CE" w:rsidRDefault="006820CE" w:rsidP="002C142A">
      <w:pPr>
        <w:rPr>
          <w:rFonts w:ascii="Times New Roman" w:hAnsi="Times New Roman" w:cs="Times New Roman"/>
          <w:sz w:val="24"/>
          <w:szCs w:val="24"/>
        </w:rPr>
      </w:pPr>
    </w:p>
    <w:p w:rsidR="002C142A" w:rsidRDefault="002C142A" w:rsidP="002C142A">
      <w:pPr>
        <w:rPr>
          <w:sz w:val="28"/>
          <w:szCs w:val="28"/>
        </w:rPr>
      </w:pPr>
    </w:p>
    <w:p w:rsidR="0095775F" w:rsidRDefault="0095775F"/>
    <w:sectPr w:rsidR="0095775F" w:rsidSect="0095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1E5B"/>
    <w:multiLevelType w:val="multilevel"/>
    <w:tmpl w:val="93549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97E42E6"/>
    <w:multiLevelType w:val="hybridMultilevel"/>
    <w:tmpl w:val="CA20DBFC"/>
    <w:lvl w:ilvl="0" w:tplc="E1AAD7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E181D9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C142A"/>
    <w:rsid w:val="00147E9F"/>
    <w:rsid w:val="002C142A"/>
    <w:rsid w:val="006820CE"/>
    <w:rsid w:val="0095775F"/>
    <w:rsid w:val="00CE14F7"/>
    <w:rsid w:val="00DE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2A"/>
    <w:pPr>
      <w:ind w:left="720"/>
      <w:contextualSpacing/>
    </w:pPr>
  </w:style>
  <w:style w:type="paragraph" w:styleId="a4">
    <w:name w:val="Body Text Indent"/>
    <w:basedOn w:val="a"/>
    <w:link w:val="a5"/>
    <w:rsid w:val="002C142A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C1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1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0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2020-10-02T06:10:00Z</cp:lastPrinted>
  <dcterms:created xsi:type="dcterms:W3CDTF">2020-10-02T05:49:00Z</dcterms:created>
  <dcterms:modified xsi:type="dcterms:W3CDTF">2020-10-02T06:12:00Z</dcterms:modified>
</cp:coreProperties>
</file>